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CC" w:rsidRDefault="006160CC" w:rsidP="006160CC">
      <w:pPr>
        <w:widowControl w:val="0"/>
        <w:jc w:val="center"/>
      </w:pPr>
    </w:p>
    <w:p w:rsidR="002F0403" w:rsidRDefault="006160CC" w:rsidP="006160CC">
      <w:pPr>
        <w:widowControl w:val="0"/>
        <w:jc w:val="center"/>
      </w:pPr>
      <w:r w:rsidRPr="008542A8">
        <w:t>SUBPART B:  SPECIALIZED MENTAL HEALTH</w:t>
      </w:r>
    </w:p>
    <w:p w:rsidR="006160CC" w:rsidRPr="008542A8" w:rsidRDefault="006160CC" w:rsidP="006160CC">
      <w:pPr>
        <w:widowControl w:val="0"/>
        <w:jc w:val="center"/>
      </w:pPr>
      <w:r w:rsidRPr="008542A8">
        <w:t>REHABILITATION</w:t>
      </w:r>
      <w:r w:rsidR="002F0403">
        <w:t xml:space="preserve"> </w:t>
      </w:r>
      <w:bookmarkStart w:id="0" w:name="_GoBack"/>
      <w:bookmarkEnd w:id="0"/>
      <w:r w:rsidRPr="008542A8">
        <w:t>FACILITIES PROGRAMS</w:t>
      </w:r>
    </w:p>
    <w:sectPr w:rsidR="006160CC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8E" w:rsidRDefault="006E5D8E">
      <w:r>
        <w:separator/>
      </w:r>
    </w:p>
  </w:endnote>
  <w:endnote w:type="continuationSeparator" w:id="0">
    <w:p w:rsidR="006E5D8E" w:rsidRDefault="006E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8E" w:rsidRDefault="006E5D8E">
      <w:r>
        <w:separator/>
      </w:r>
    </w:p>
  </w:footnote>
  <w:footnote w:type="continuationSeparator" w:id="0">
    <w:p w:rsidR="006E5D8E" w:rsidRDefault="006E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40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0CC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D8E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E4985-FEAF-4CD6-B114-F9EF1722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CC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66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2014-05-27T15:49:00Z</dcterms:created>
  <dcterms:modified xsi:type="dcterms:W3CDTF">2014-05-28T21:05:00Z</dcterms:modified>
</cp:coreProperties>
</file>