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FCD" w:rsidRDefault="00EC3FCD" w:rsidP="00EC3FCD">
      <w:pPr>
        <w:widowControl w:val="0"/>
        <w:autoSpaceDE w:val="0"/>
        <w:autoSpaceDN w:val="0"/>
        <w:adjustRightInd w:val="0"/>
      </w:pPr>
      <w:bookmarkStart w:id="0" w:name="_GoBack"/>
      <w:bookmarkEnd w:id="0"/>
    </w:p>
    <w:p w:rsidR="00EC3FCD" w:rsidRDefault="00EC3FCD" w:rsidP="00EC3FCD">
      <w:pPr>
        <w:widowControl w:val="0"/>
        <w:autoSpaceDE w:val="0"/>
        <w:autoSpaceDN w:val="0"/>
        <w:adjustRightInd w:val="0"/>
      </w:pPr>
      <w:r>
        <w:rPr>
          <w:b/>
          <w:bCs/>
        </w:rPr>
        <w:t>Section 1402.190  Reports</w:t>
      </w:r>
      <w:r>
        <w:t xml:space="preserve"> </w:t>
      </w:r>
    </w:p>
    <w:p w:rsidR="00EC3FCD" w:rsidRDefault="00EC3FCD" w:rsidP="00EC3FCD">
      <w:pPr>
        <w:widowControl w:val="0"/>
        <w:autoSpaceDE w:val="0"/>
        <w:autoSpaceDN w:val="0"/>
        <w:adjustRightInd w:val="0"/>
      </w:pPr>
    </w:p>
    <w:p w:rsidR="00EC3FCD" w:rsidRDefault="00EC3FCD" w:rsidP="00EC3FCD">
      <w:pPr>
        <w:widowControl w:val="0"/>
        <w:autoSpaceDE w:val="0"/>
        <w:autoSpaceDN w:val="0"/>
        <w:adjustRightInd w:val="0"/>
      </w:pPr>
      <w:r>
        <w:t xml:space="preserve">The stewards shall, as soon as possible and not later than seven days after the end of each meeting, make a report in writing, to the Board of all infractions of the Rules and Regulations, and all rulings of the stewards upon matters coming before them during the meeting. All rulings and orders of the stewards may in the discretion of the Board be reviewed by it and such rulings or orders reversed or modified in any way the Board may deem proper. </w:t>
      </w:r>
    </w:p>
    <w:sectPr w:rsidR="00EC3FCD" w:rsidSect="00EC3FC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3FCD"/>
    <w:rsid w:val="001678D1"/>
    <w:rsid w:val="00AA4D2C"/>
    <w:rsid w:val="00E040E8"/>
    <w:rsid w:val="00EC3FCD"/>
    <w:rsid w:val="00FC5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1402</vt:lpstr>
    </vt:vector>
  </TitlesOfParts>
  <Company>State of Illinois</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1402</dc:title>
  <dc:subject/>
  <dc:creator>Illinois General Assembly</dc:creator>
  <cp:keywords/>
  <dc:description/>
  <cp:lastModifiedBy>Roberts, John</cp:lastModifiedBy>
  <cp:revision>3</cp:revision>
  <dcterms:created xsi:type="dcterms:W3CDTF">2012-06-21T21:28:00Z</dcterms:created>
  <dcterms:modified xsi:type="dcterms:W3CDTF">2012-06-21T21:28:00Z</dcterms:modified>
</cp:coreProperties>
</file>