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44" w:rsidRDefault="00A50D44" w:rsidP="008C1C8A">
      <w:pPr>
        <w:rPr>
          <w:b/>
        </w:rPr>
      </w:pPr>
    </w:p>
    <w:p w:rsidR="008C1C8A" w:rsidRPr="008C1C8A" w:rsidRDefault="008C1C8A" w:rsidP="008C1C8A">
      <w:pPr>
        <w:rPr>
          <w:b/>
        </w:rPr>
      </w:pPr>
      <w:r w:rsidRPr="008C1C8A">
        <w:rPr>
          <w:b/>
        </w:rPr>
        <w:t>Section 2026.4</w:t>
      </w:r>
      <w:r w:rsidR="00EA5EF6">
        <w:rPr>
          <w:b/>
        </w:rPr>
        <w:t>75</w:t>
      </w:r>
      <w:r w:rsidRPr="008C1C8A">
        <w:rPr>
          <w:b/>
        </w:rPr>
        <w:t xml:space="preserve">  Administrative Review</w:t>
      </w:r>
    </w:p>
    <w:p w:rsidR="008C1C8A" w:rsidRPr="008C1C8A" w:rsidRDefault="008C1C8A" w:rsidP="008C1C8A"/>
    <w:p w:rsidR="000174EB" w:rsidRPr="008C1C8A" w:rsidRDefault="008C1C8A" w:rsidP="00093935">
      <w:r w:rsidRPr="008C1C8A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</w:t>
      </w:r>
      <w:r w:rsidR="00EA5EF6" w:rsidRPr="00EA5EF6">
        <w:rPr>
          <w:i/>
        </w:rPr>
        <w:t>Commission</w:t>
      </w:r>
      <w:r w:rsidR="00EA5EF6">
        <w:rPr>
          <w:i/>
        </w:rPr>
        <w:t xml:space="preserve"> </w:t>
      </w:r>
      <w:bookmarkStart w:id="0" w:name="_GoBack"/>
      <w:bookmarkEnd w:id="0"/>
      <w:r w:rsidRPr="008C1C8A">
        <w:rPr>
          <w:i/>
        </w:rPr>
        <w:t xml:space="preserve">shall not be considered a final decision of the Attorney General for purposes of this Section.  </w:t>
      </w:r>
      <w:r w:rsidRPr="008C1C8A">
        <w:t>(Section 11.5 of FOIA)</w:t>
      </w:r>
    </w:p>
    <w:sectPr w:rsidR="000174EB" w:rsidRPr="008C1C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8A" w:rsidRDefault="008C1C8A">
      <w:r>
        <w:separator/>
      </w:r>
    </w:p>
  </w:endnote>
  <w:endnote w:type="continuationSeparator" w:id="0">
    <w:p w:rsidR="008C1C8A" w:rsidRDefault="008C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8A" w:rsidRDefault="008C1C8A">
      <w:r>
        <w:separator/>
      </w:r>
    </w:p>
  </w:footnote>
  <w:footnote w:type="continuationSeparator" w:id="0">
    <w:p w:rsidR="008C1C8A" w:rsidRDefault="008C1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C8A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D44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EF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1F64C-94B5-4312-A844-F9F84589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2016-05-25T16:35:00Z</dcterms:created>
  <dcterms:modified xsi:type="dcterms:W3CDTF">2016-07-19T19:50:00Z</dcterms:modified>
</cp:coreProperties>
</file>